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1D" w:rsidRPr="009E5593" w:rsidRDefault="00E30F0F" w:rsidP="004B129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Итоги </w:t>
      </w:r>
      <w:bookmarkStart w:id="0" w:name="_GoBack"/>
      <w:bookmarkEnd w:id="0"/>
      <w:r w:rsidR="004B1295" w:rsidRPr="009E5593">
        <w:rPr>
          <w:rFonts w:ascii="Times New Roman" w:hAnsi="Times New Roman" w:cs="Times New Roman"/>
          <w:b/>
          <w:sz w:val="32"/>
          <w:szCs w:val="28"/>
        </w:rPr>
        <w:t>предпрофессионального экзамена 2020 г.</w:t>
      </w:r>
    </w:p>
    <w:p w:rsidR="004B1295" w:rsidRDefault="004B1295" w:rsidP="004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66" w:rsidRPr="00CE22F6" w:rsidRDefault="00296766" w:rsidP="009E5593">
      <w:pPr>
        <w:pStyle w:val="7"/>
        <w:shd w:val="clear" w:color="auto" w:fill="auto"/>
        <w:tabs>
          <w:tab w:val="left" w:pos="1375"/>
        </w:tabs>
        <w:spacing w:line="276" w:lineRule="auto"/>
        <w:ind w:right="20" w:firstLine="780"/>
        <w:jc w:val="both"/>
        <w:rPr>
          <w:sz w:val="28"/>
          <w:szCs w:val="28"/>
        </w:rPr>
      </w:pPr>
      <w:r w:rsidRPr="00CE22F6">
        <w:rPr>
          <w:sz w:val="28"/>
          <w:szCs w:val="28"/>
        </w:rPr>
        <w:t>Предпрофессиональный экзамен является интеллектуальным творческим конкурсом, проводимым в целях выявления и поддержки лиц, проявивших выдающиеся способности.</w:t>
      </w:r>
    </w:p>
    <w:p w:rsidR="00296766" w:rsidRPr="00CE22F6" w:rsidRDefault="00296766" w:rsidP="009E5593">
      <w:pPr>
        <w:pStyle w:val="7"/>
        <w:shd w:val="clear" w:color="auto" w:fill="auto"/>
        <w:tabs>
          <w:tab w:val="left" w:pos="1375"/>
        </w:tabs>
        <w:spacing w:line="276" w:lineRule="auto"/>
        <w:ind w:right="20" w:firstLine="780"/>
        <w:jc w:val="both"/>
        <w:rPr>
          <w:sz w:val="28"/>
          <w:szCs w:val="28"/>
        </w:rPr>
      </w:pPr>
      <w:r w:rsidRPr="00CE22F6">
        <w:rPr>
          <w:sz w:val="28"/>
          <w:szCs w:val="28"/>
        </w:rPr>
        <w:t xml:space="preserve">В 2020 г. организатором </w:t>
      </w:r>
      <w:r w:rsidR="003702A5">
        <w:rPr>
          <w:sz w:val="28"/>
          <w:szCs w:val="28"/>
        </w:rPr>
        <w:t xml:space="preserve">предпрофессионального </w:t>
      </w:r>
      <w:r w:rsidRPr="00CE22F6">
        <w:rPr>
          <w:sz w:val="28"/>
          <w:szCs w:val="28"/>
        </w:rPr>
        <w:t>экзамена</w:t>
      </w:r>
      <w:r w:rsidR="003702A5">
        <w:rPr>
          <w:sz w:val="28"/>
          <w:szCs w:val="28"/>
        </w:rPr>
        <w:t xml:space="preserve"> в региональных институтах </w:t>
      </w:r>
      <w:r w:rsidRPr="00CE22F6">
        <w:rPr>
          <w:sz w:val="28"/>
          <w:szCs w:val="28"/>
        </w:rPr>
        <w:t>являлся ФГОУ ВО МГУТУ им. К.Г. Разумовского (ПКУ).</w:t>
      </w:r>
    </w:p>
    <w:p w:rsidR="00296766" w:rsidRPr="00CE22F6" w:rsidRDefault="00296766" w:rsidP="009E5593">
      <w:pPr>
        <w:pStyle w:val="7"/>
        <w:shd w:val="clear" w:color="auto" w:fill="auto"/>
        <w:tabs>
          <w:tab w:val="left" w:pos="1374"/>
        </w:tabs>
        <w:spacing w:line="276" w:lineRule="auto"/>
        <w:ind w:right="20" w:firstLine="780"/>
        <w:jc w:val="both"/>
        <w:rPr>
          <w:sz w:val="28"/>
          <w:szCs w:val="28"/>
        </w:rPr>
      </w:pPr>
      <w:r w:rsidRPr="00CE22F6">
        <w:rPr>
          <w:sz w:val="28"/>
          <w:szCs w:val="28"/>
        </w:rPr>
        <w:t>Экзамен проводился на конкурсной основе с целью независимой оценки качества подготовки обучающихся</w:t>
      </w:r>
      <w:r w:rsidR="00CE22F6" w:rsidRPr="00CE22F6">
        <w:rPr>
          <w:sz w:val="28"/>
          <w:szCs w:val="28"/>
        </w:rPr>
        <w:t xml:space="preserve"> </w:t>
      </w:r>
      <w:r w:rsidRPr="00CE22F6">
        <w:rPr>
          <w:sz w:val="28"/>
          <w:szCs w:val="28"/>
        </w:rPr>
        <w:t>по следующим направлениям:</w:t>
      </w:r>
    </w:p>
    <w:p w:rsidR="00296766" w:rsidRPr="00CE22F6" w:rsidRDefault="00744810" w:rsidP="009E5593">
      <w:pPr>
        <w:pStyle w:val="7"/>
        <w:numPr>
          <w:ilvl w:val="0"/>
          <w:numId w:val="1"/>
        </w:numPr>
        <w:shd w:val="clear" w:color="auto" w:fill="auto"/>
        <w:tabs>
          <w:tab w:val="left" w:pos="942"/>
        </w:tabs>
        <w:spacing w:line="276" w:lineRule="auto"/>
        <w:ind w:firstLine="780"/>
        <w:jc w:val="both"/>
        <w:rPr>
          <w:sz w:val="28"/>
          <w:szCs w:val="28"/>
        </w:rPr>
      </w:pPr>
      <w:r w:rsidRPr="00856692">
        <w:rPr>
          <w:sz w:val="28"/>
          <w:szCs w:val="28"/>
        </w:rPr>
        <w:t>Информационные технологии</w:t>
      </w:r>
      <w:r w:rsidRPr="00CE22F6">
        <w:rPr>
          <w:sz w:val="28"/>
          <w:szCs w:val="28"/>
        </w:rPr>
        <w:t>;</w:t>
      </w:r>
    </w:p>
    <w:p w:rsidR="00296766" w:rsidRDefault="00296766" w:rsidP="009E5593">
      <w:pPr>
        <w:pStyle w:val="7"/>
        <w:numPr>
          <w:ilvl w:val="0"/>
          <w:numId w:val="1"/>
        </w:numPr>
        <w:shd w:val="clear" w:color="auto" w:fill="auto"/>
        <w:tabs>
          <w:tab w:val="left" w:pos="938"/>
        </w:tabs>
        <w:spacing w:line="276" w:lineRule="auto"/>
        <w:ind w:firstLine="780"/>
        <w:jc w:val="both"/>
        <w:rPr>
          <w:sz w:val="28"/>
          <w:szCs w:val="28"/>
        </w:rPr>
      </w:pPr>
      <w:r w:rsidRPr="00CE22F6">
        <w:rPr>
          <w:sz w:val="28"/>
          <w:szCs w:val="28"/>
        </w:rPr>
        <w:t>«Пищевая химия и биология».</w:t>
      </w:r>
    </w:p>
    <w:p w:rsidR="002C2E96" w:rsidRPr="002C2E96" w:rsidRDefault="002C2E96" w:rsidP="002C2E96">
      <w:pPr>
        <w:pStyle w:val="7"/>
        <w:tabs>
          <w:tab w:val="left" w:pos="938"/>
        </w:tabs>
        <w:spacing w:line="276" w:lineRule="auto"/>
        <w:ind w:left="780"/>
        <w:jc w:val="both"/>
        <w:rPr>
          <w:sz w:val="28"/>
          <w:szCs w:val="28"/>
        </w:rPr>
      </w:pPr>
      <w:r w:rsidRPr="002C2E96">
        <w:rPr>
          <w:sz w:val="28"/>
          <w:szCs w:val="28"/>
        </w:rPr>
        <w:tab/>
        <w:t>Результаты экзамена оценива</w:t>
      </w:r>
      <w:r w:rsidR="00B73D4D">
        <w:rPr>
          <w:sz w:val="28"/>
          <w:szCs w:val="28"/>
        </w:rPr>
        <w:t>лись</w:t>
      </w:r>
      <w:r w:rsidRPr="002C2E96">
        <w:rPr>
          <w:sz w:val="28"/>
          <w:szCs w:val="28"/>
        </w:rPr>
        <w:t xml:space="preserve"> комиссией по 100-балльной шкале</w:t>
      </w:r>
      <w:r w:rsidR="00B73D4D">
        <w:rPr>
          <w:sz w:val="28"/>
          <w:szCs w:val="28"/>
        </w:rPr>
        <w:t>.</w:t>
      </w:r>
    </w:p>
    <w:p w:rsidR="009E5593" w:rsidRDefault="002C2E96" w:rsidP="009576E7">
      <w:pPr>
        <w:pStyle w:val="7"/>
        <w:shd w:val="clear" w:color="auto" w:fill="auto"/>
        <w:tabs>
          <w:tab w:val="left" w:pos="1375"/>
        </w:tabs>
        <w:spacing w:line="276" w:lineRule="auto"/>
        <w:ind w:right="20" w:firstLine="780"/>
        <w:jc w:val="both"/>
        <w:rPr>
          <w:sz w:val="28"/>
          <w:szCs w:val="28"/>
        </w:rPr>
      </w:pPr>
      <w:r w:rsidRPr="002C2E96">
        <w:rPr>
          <w:sz w:val="28"/>
          <w:szCs w:val="28"/>
        </w:rPr>
        <w:t>Успешно сдавшими экзамен</w:t>
      </w:r>
      <w:r w:rsidR="00EA7FBD">
        <w:rPr>
          <w:sz w:val="28"/>
          <w:szCs w:val="28"/>
        </w:rPr>
        <w:t>, в соответствии с Положением</w:t>
      </w:r>
      <w:r w:rsidRPr="002C2E96">
        <w:rPr>
          <w:sz w:val="28"/>
          <w:szCs w:val="28"/>
        </w:rPr>
        <w:t xml:space="preserve"> считаются лица, набравшие 61 балл и</w:t>
      </w:r>
      <w:r w:rsidR="00B73D4D">
        <w:rPr>
          <w:sz w:val="28"/>
          <w:szCs w:val="28"/>
        </w:rPr>
        <w:t xml:space="preserve"> </w:t>
      </w:r>
      <w:r w:rsidRPr="002C2E96">
        <w:rPr>
          <w:sz w:val="28"/>
          <w:szCs w:val="28"/>
        </w:rPr>
        <w:t>более.</w:t>
      </w:r>
    </w:p>
    <w:p w:rsidR="00B73D4D" w:rsidRPr="00A33930" w:rsidRDefault="00303A09" w:rsidP="009576E7">
      <w:pPr>
        <w:pStyle w:val="7"/>
        <w:shd w:val="clear" w:color="auto" w:fill="auto"/>
        <w:tabs>
          <w:tab w:val="left" w:pos="1375"/>
        </w:tabs>
        <w:spacing w:line="276" w:lineRule="auto"/>
        <w:ind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 w:rsidRPr="002C2E96">
        <w:rPr>
          <w:sz w:val="28"/>
          <w:szCs w:val="28"/>
        </w:rPr>
        <w:t xml:space="preserve">считаются лица, набравшие </w:t>
      </w:r>
      <w:r w:rsidR="00B73D4D" w:rsidRPr="00A33930">
        <w:rPr>
          <w:sz w:val="28"/>
          <w:szCs w:val="28"/>
        </w:rPr>
        <w:t>сумм</w:t>
      </w:r>
      <w:r w:rsidRPr="00A33930">
        <w:rPr>
          <w:sz w:val="28"/>
          <w:szCs w:val="28"/>
        </w:rPr>
        <w:t>у</w:t>
      </w:r>
      <w:r w:rsidR="00B73D4D" w:rsidRPr="00A33930">
        <w:rPr>
          <w:sz w:val="28"/>
          <w:szCs w:val="28"/>
        </w:rPr>
        <w:t xml:space="preserve"> баллов от 81 до 100</w:t>
      </w:r>
      <w:r w:rsidR="00552DFA" w:rsidRPr="00A33930">
        <w:rPr>
          <w:sz w:val="28"/>
          <w:szCs w:val="28"/>
        </w:rPr>
        <w:t>, призерами - от 61</w:t>
      </w:r>
      <w:r w:rsidRPr="00A33930">
        <w:rPr>
          <w:sz w:val="28"/>
          <w:szCs w:val="28"/>
        </w:rPr>
        <w:t xml:space="preserve"> </w:t>
      </w:r>
      <w:r w:rsidR="00552DFA" w:rsidRPr="00A33930">
        <w:rPr>
          <w:sz w:val="28"/>
          <w:szCs w:val="28"/>
        </w:rPr>
        <w:t xml:space="preserve">до 80 баллов. </w:t>
      </w:r>
    </w:p>
    <w:p w:rsidR="00CD40BA" w:rsidRDefault="00CD40BA" w:rsidP="009576E7">
      <w:pPr>
        <w:pStyle w:val="7"/>
        <w:shd w:val="clear" w:color="auto" w:fill="auto"/>
        <w:tabs>
          <w:tab w:val="left" w:pos="1375"/>
        </w:tabs>
        <w:spacing w:line="276" w:lineRule="auto"/>
        <w:ind w:right="20" w:firstLine="780"/>
        <w:jc w:val="both"/>
        <w:rPr>
          <w:sz w:val="28"/>
          <w:szCs w:val="28"/>
        </w:rPr>
      </w:pPr>
      <w:r w:rsidRPr="009576E7">
        <w:rPr>
          <w:sz w:val="28"/>
          <w:szCs w:val="28"/>
        </w:rPr>
        <w:t xml:space="preserve">По итогам результатов экзамена </w:t>
      </w:r>
      <w:r w:rsidR="0043705D">
        <w:rPr>
          <w:sz w:val="28"/>
          <w:szCs w:val="28"/>
        </w:rPr>
        <w:t xml:space="preserve">участникам </w:t>
      </w:r>
      <w:r w:rsidRPr="009576E7">
        <w:rPr>
          <w:sz w:val="28"/>
          <w:szCs w:val="28"/>
        </w:rPr>
        <w:t xml:space="preserve">начисляются баллы за индивидуальные достижения, которые включаются в сумму конкурсных баллов при поступлении на программы бакалавриата и программы </w:t>
      </w:r>
      <w:r w:rsidR="00EA7FBD" w:rsidRPr="009576E7">
        <w:rPr>
          <w:sz w:val="28"/>
          <w:szCs w:val="28"/>
        </w:rPr>
        <w:t>специалитета</w:t>
      </w:r>
      <w:r w:rsidRPr="009576E7">
        <w:rPr>
          <w:sz w:val="28"/>
          <w:szCs w:val="28"/>
        </w:rPr>
        <w:t xml:space="preserve"> в соответствии с п.2.11 Правил приема ФГБОУ ВО «</w:t>
      </w:r>
      <w:r w:rsidR="00602859">
        <w:rPr>
          <w:sz w:val="28"/>
          <w:szCs w:val="28"/>
        </w:rPr>
        <w:t>МГУТУ им. К.Г. Разумовского ПКУ</w:t>
      </w:r>
      <w:r w:rsidRPr="009576E7">
        <w:rPr>
          <w:sz w:val="28"/>
          <w:szCs w:val="28"/>
        </w:rPr>
        <w:t>».</w:t>
      </w:r>
      <w:r w:rsidR="00602859">
        <w:rPr>
          <w:sz w:val="28"/>
          <w:szCs w:val="28"/>
        </w:rPr>
        <w:t xml:space="preserve"> </w:t>
      </w:r>
    </w:p>
    <w:p w:rsidR="00602859" w:rsidRPr="009576E7" w:rsidRDefault="00602859" w:rsidP="009576E7">
      <w:pPr>
        <w:pStyle w:val="7"/>
        <w:shd w:val="clear" w:color="auto" w:fill="auto"/>
        <w:tabs>
          <w:tab w:val="left" w:pos="1375"/>
        </w:tabs>
        <w:spacing w:line="276" w:lineRule="auto"/>
        <w:ind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баллы не суммируются. Учитывается наибольший.</w:t>
      </w:r>
    </w:p>
    <w:p w:rsidR="00A33930" w:rsidRDefault="00A33930" w:rsidP="004C7E2A">
      <w:pPr>
        <w:pStyle w:val="7"/>
        <w:shd w:val="clear" w:color="auto" w:fill="auto"/>
        <w:tabs>
          <w:tab w:val="left" w:pos="938"/>
        </w:tabs>
        <w:spacing w:line="360" w:lineRule="auto"/>
        <w:rPr>
          <w:b/>
          <w:sz w:val="28"/>
          <w:szCs w:val="28"/>
        </w:rPr>
      </w:pPr>
    </w:p>
    <w:p w:rsidR="009E5572" w:rsidRDefault="00FA1761" w:rsidP="00A33930">
      <w:pPr>
        <w:pStyle w:val="7"/>
        <w:shd w:val="clear" w:color="auto" w:fill="auto"/>
        <w:tabs>
          <w:tab w:val="left" w:pos="938"/>
        </w:tabs>
        <w:spacing w:line="276" w:lineRule="auto"/>
        <w:rPr>
          <w:b/>
          <w:sz w:val="28"/>
          <w:szCs w:val="28"/>
        </w:rPr>
      </w:pPr>
      <w:r w:rsidRPr="004C7E2A">
        <w:rPr>
          <w:b/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="004C7E2A" w:rsidRPr="004B1295">
        <w:rPr>
          <w:b/>
          <w:sz w:val="28"/>
          <w:szCs w:val="28"/>
        </w:rPr>
        <w:t>предпрофессионального экзамена 2020 г</w:t>
      </w:r>
      <w:r w:rsidR="004C7E2A">
        <w:rPr>
          <w:b/>
          <w:sz w:val="28"/>
          <w:szCs w:val="28"/>
        </w:rPr>
        <w:t>.</w:t>
      </w:r>
      <w:r w:rsidR="009E5572">
        <w:rPr>
          <w:b/>
          <w:sz w:val="28"/>
          <w:szCs w:val="28"/>
        </w:rPr>
        <w:t xml:space="preserve"> </w:t>
      </w:r>
    </w:p>
    <w:p w:rsidR="00FA1761" w:rsidRDefault="009E5572" w:rsidP="00A33930">
      <w:pPr>
        <w:pStyle w:val="7"/>
        <w:shd w:val="clear" w:color="auto" w:fill="auto"/>
        <w:tabs>
          <w:tab w:val="left" w:pos="938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«Информационные технологии»</w:t>
      </w:r>
    </w:p>
    <w:tbl>
      <w:tblPr>
        <w:tblStyle w:val="a4"/>
        <w:tblW w:w="9381" w:type="dxa"/>
        <w:tblLook w:val="04A0" w:firstRow="1" w:lastRow="0" w:firstColumn="1" w:lastColumn="0" w:noHBand="0" w:noVBand="1"/>
      </w:tblPr>
      <w:tblGrid>
        <w:gridCol w:w="988"/>
        <w:gridCol w:w="3685"/>
        <w:gridCol w:w="2336"/>
        <w:gridCol w:w="2372"/>
      </w:tblGrid>
      <w:tr w:rsidR="00992447" w:rsidRPr="00E601C1" w:rsidTr="00E601C1">
        <w:tc>
          <w:tcPr>
            <w:tcW w:w="988" w:type="dxa"/>
          </w:tcPr>
          <w:p w:rsidR="00992447" w:rsidRPr="00E601C1" w:rsidRDefault="00992447" w:rsidP="004C7E2A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 w:rsidRPr="00E601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992447" w:rsidRPr="00E601C1" w:rsidRDefault="00992447" w:rsidP="004C7E2A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 w:rsidRPr="00E601C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992447" w:rsidRPr="00E601C1" w:rsidRDefault="00992447" w:rsidP="004C7E2A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 w:rsidRPr="00E601C1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372" w:type="dxa"/>
          </w:tcPr>
          <w:p w:rsidR="00992447" w:rsidRPr="00E601C1" w:rsidRDefault="00992447" w:rsidP="00992447">
            <w:pPr>
              <w:pStyle w:val="7"/>
              <w:shd w:val="clear" w:color="auto" w:fill="auto"/>
              <w:tabs>
                <w:tab w:val="left" w:pos="938"/>
              </w:tabs>
              <w:spacing w:line="240" w:lineRule="auto"/>
              <w:rPr>
                <w:b/>
                <w:sz w:val="24"/>
                <w:szCs w:val="24"/>
              </w:rPr>
            </w:pPr>
            <w:r w:rsidRPr="00E601C1">
              <w:rPr>
                <w:b/>
                <w:sz w:val="24"/>
                <w:szCs w:val="24"/>
              </w:rPr>
              <w:t>Баллы за индивидуальные достижения</w:t>
            </w:r>
          </w:p>
        </w:tc>
      </w:tr>
      <w:tr w:rsidR="00992447" w:rsidRPr="00E601C1" w:rsidTr="00E601C1">
        <w:tc>
          <w:tcPr>
            <w:tcW w:w="988" w:type="dxa"/>
          </w:tcPr>
          <w:p w:rsidR="00992447" w:rsidRPr="004A5B68" w:rsidRDefault="00992447" w:rsidP="004A5B6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92447" w:rsidRPr="00E601C1" w:rsidRDefault="00992447" w:rsidP="004A5B68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Евгений Сергеевич</w:t>
            </w:r>
          </w:p>
        </w:tc>
        <w:tc>
          <w:tcPr>
            <w:tcW w:w="2336" w:type="dxa"/>
          </w:tcPr>
          <w:p w:rsidR="00992447" w:rsidRPr="00E601C1" w:rsidRDefault="00FA0656" w:rsidP="004A5B68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  <w:r w:rsidRPr="00E601C1">
              <w:rPr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992447" w:rsidRPr="00E601C1" w:rsidRDefault="008B7B88" w:rsidP="00992447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Георгий Андреевич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Арина Владимировна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Хаернасова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Полянина Лидия Олеговна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Могильная Ольга Михайловна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Никита Дмитриевич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Быков Данил Денисович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Кравцова Александра Алексеевна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Мельник Илья Викторович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Конончук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Илья Сергеевич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Жеребцова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Анна Леонидовна</w:t>
            </w:r>
          </w:p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Лишута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Илья Андреевич</w:t>
            </w:r>
          </w:p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Микрюков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Козинова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Бебенова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Виктория Алексеевна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Войтухов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Илья Игоревич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Петровский Сергей Александрович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Вдовин Владислав Владимирович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Косуля Владимир Дмитриевич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Тихий Никита Алексеевич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Геленский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Анатолий Викторович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Солонухин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Данила Алексеевич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Старостенко Михаил Михайлович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Волков Руслан Александрович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Воронко Алевтина Юрьевна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7966A9">
              <w:rPr>
                <w:b/>
                <w:sz w:val="24"/>
                <w:szCs w:val="24"/>
              </w:rPr>
              <w:t>10</w:t>
            </w:r>
          </w:p>
        </w:tc>
      </w:tr>
      <w:tr w:rsidR="00D01F0E" w:rsidRPr="00E601C1" w:rsidTr="00E601C1">
        <w:tc>
          <w:tcPr>
            <w:tcW w:w="988" w:type="dxa"/>
          </w:tcPr>
          <w:p w:rsidR="00D01F0E" w:rsidRPr="004A5B68" w:rsidRDefault="00D01F0E" w:rsidP="004A5B6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01F0E" w:rsidRPr="00E601C1" w:rsidRDefault="00D01F0E" w:rsidP="004A5B68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Петровская Снежана Александровна</w:t>
            </w:r>
          </w:p>
        </w:tc>
        <w:tc>
          <w:tcPr>
            <w:tcW w:w="2336" w:type="dxa"/>
          </w:tcPr>
          <w:p w:rsidR="00D01F0E" w:rsidRPr="00E601C1" w:rsidRDefault="00D01F0E" w:rsidP="004A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D01F0E" w:rsidRPr="00E601C1" w:rsidRDefault="008B7B88" w:rsidP="00D01F0E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Перекрест Ксения Александровна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C34B44">
              <w:rPr>
                <w:b/>
                <w:sz w:val="24"/>
                <w:szCs w:val="24"/>
              </w:rPr>
              <w:t>8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Саргсян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Анаит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Ашотовна</w:t>
            </w:r>
            <w:proofErr w:type="spellEnd"/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C34B44">
              <w:rPr>
                <w:b/>
                <w:sz w:val="24"/>
                <w:szCs w:val="24"/>
              </w:rPr>
              <w:t>8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Буркова Анастасия Георгиевна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C34B44">
              <w:rPr>
                <w:b/>
                <w:sz w:val="24"/>
                <w:szCs w:val="24"/>
              </w:rPr>
              <w:t>8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Латка-</w:t>
            </w: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Аргандонья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Патриссия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C34B44">
              <w:rPr>
                <w:b/>
                <w:sz w:val="24"/>
                <w:szCs w:val="24"/>
              </w:rPr>
              <w:t>8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>Тарасов Савелий Андреевич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C34B44">
              <w:rPr>
                <w:b/>
                <w:sz w:val="24"/>
                <w:szCs w:val="24"/>
              </w:rPr>
              <w:t>8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Грахов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Даниил Сергеевич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C34B44">
              <w:rPr>
                <w:b/>
                <w:sz w:val="24"/>
                <w:szCs w:val="24"/>
              </w:rPr>
              <w:t>8</w:t>
            </w:r>
          </w:p>
        </w:tc>
      </w:tr>
      <w:tr w:rsidR="008B7B88" w:rsidRPr="00E601C1" w:rsidTr="00E601C1">
        <w:tc>
          <w:tcPr>
            <w:tcW w:w="988" w:type="dxa"/>
          </w:tcPr>
          <w:p w:rsidR="008B7B88" w:rsidRPr="004A5B68" w:rsidRDefault="008B7B88" w:rsidP="008B7B8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7B88" w:rsidRPr="00E601C1" w:rsidRDefault="008B7B88" w:rsidP="008B7B88">
            <w:p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1C1">
              <w:rPr>
                <w:rFonts w:ascii="Times New Roman" w:hAnsi="Times New Roman" w:cs="Times New Roman"/>
                <w:color w:val="000000"/>
              </w:rPr>
              <w:t xml:space="preserve">Тимко </w:t>
            </w:r>
            <w:proofErr w:type="spellStart"/>
            <w:r w:rsidRPr="00E601C1">
              <w:rPr>
                <w:rFonts w:ascii="Times New Roman" w:hAnsi="Times New Roman" w:cs="Times New Roman"/>
                <w:color w:val="000000"/>
              </w:rPr>
              <w:t>Иларион</w:t>
            </w:r>
            <w:proofErr w:type="spellEnd"/>
            <w:r w:rsidRPr="00E601C1">
              <w:rPr>
                <w:rFonts w:ascii="Times New Roman" w:hAnsi="Times New Roman" w:cs="Times New Roman"/>
                <w:color w:val="000000"/>
              </w:rPr>
              <w:t xml:space="preserve"> Давидович</w:t>
            </w:r>
          </w:p>
        </w:tc>
        <w:tc>
          <w:tcPr>
            <w:tcW w:w="2336" w:type="dxa"/>
          </w:tcPr>
          <w:p w:rsidR="008B7B88" w:rsidRPr="00E601C1" w:rsidRDefault="008B7B88" w:rsidP="008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8B7B88" w:rsidRDefault="008B7B88" w:rsidP="008B7B88">
            <w:pPr>
              <w:jc w:val="center"/>
            </w:pPr>
            <w:r w:rsidRPr="00C34B44">
              <w:rPr>
                <w:b/>
                <w:sz w:val="24"/>
                <w:szCs w:val="24"/>
              </w:rPr>
              <w:t>8</w:t>
            </w:r>
          </w:p>
        </w:tc>
      </w:tr>
    </w:tbl>
    <w:p w:rsidR="009E5572" w:rsidRDefault="009E5572" w:rsidP="004C7E2A">
      <w:pPr>
        <w:pStyle w:val="7"/>
        <w:shd w:val="clear" w:color="auto" w:fill="auto"/>
        <w:tabs>
          <w:tab w:val="left" w:pos="938"/>
        </w:tabs>
        <w:spacing w:line="360" w:lineRule="auto"/>
        <w:rPr>
          <w:b/>
          <w:sz w:val="28"/>
          <w:szCs w:val="28"/>
        </w:rPr>
      </w:pPr>
    </w:p>
    <w:p w:rsidR="009E5572" w:rsidRDefault="009E5572" w:rsidP="004C7E2A">
      <w:pPr>
        <w:pStyle w:val="7"/>
        <w:shd w:val="clear" w:color="auto" w:fill="auto"/>
        <w:tabs>
          <w:tab w:val="left" w:pos="938"/>
        </w:tabs>
        <w:spacing w:line="360" w:lineRule="auto"/>
        <w:rPr>
          <w:b/>
          <w:sz w:val="28"/>
          <w:szCs w:val="28"/>
        </w:rPr>
      </w:pPr>
    </w:p>
    <w:p w:rsidR="009E5572" w:rsidRDefault="009E5572" w:rsidP="004C7E2A">
      <w:pPr>
        <w:pStyle w:val="7"/>
        <w:shd w:val="clear" w:color="auto" w:fill="auto"/>
        <w:tabs>
          <w:tab w:val="left" w:pos="938"/>
        </w:tabs>
        <w:spacing w:line="360" w:lineRule="auto"/>
        <w:rPr>
          <w:b/>
          <w:sz w:val="28"/>
          <w:szCs w:val="28"/>
        </w:rPr>
      </w:pPr>
    </w:p>
    <w:p w:rsidR="004C7E2A" w:rsidRPr="00CE22F6" w:rsidRDefault="004C7E2A" w:rsidP="004C7E2A">
      <w:pPr>
        <w:pStyle w:val="7"/>
        <w:shd w:val="clear" w:color="auto" w:fill="auto"/>
        <w:tabs>
          <w:tab w:val="left" w:pos="938"/>
        </w:tabs>
        <w:spacing w:line="360" w:lineRule="auto"/>
        <w:rPr>
          <w:sz w:val="28"/>
          <w:szCs w:val="28"/>
        </w:rPr>
      </w:pPr>
    </w:p>
    <w:p w:rsidR="004B1295" w:rsidRDefault="004B1295" w:rsidP="00CE22F6">
      <w:pPr>
        <w:spacing w:line="360" w:lineRule="auto"/>
        <w:ind w:firstLine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CFB" w:rsidRDefault="00B14CFB" w:rsidP="00CE22F6">
      <w:pPr>
        <w:spacing w:line="360" w:lineRule="auto"/>
        <w:ind w:firstLine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EA" w:rsidRDefault="00F114EA" w:rsidP="00F114EA">
      <w:pPr>
        <w:pStyle w:val="7"/>
        <w:shd w:val="clear" w:color="auto" w:fill="auto"/>
        <w:tabs>
          <w:tab w:val="left" w:pos="938"/>
        </w:tabs>
        <w:spacing w:line="276" w:lineRule="auto"/>
        <w:rPr>
          <w:b/>
          <w:sz w:val="28"/>
          <w:szCs w:val="28"/>
        </w:rPr>
      </w:pPr>
      <w:r w:rsidRPr="004C7E2A">
        <w:rPr>
          <w:b/>
          <w:sz w:val="28"/>
          <w:szCs w:val="28"/>
        </w:rPr>
        <w:lastRenderedPageBreak/>
        <w:t>Итоги</w:t>
      </w:r>
      <w:r>
        <w:rPr>
          <w:sz w:val="28"/>
          <w:szCs w:val="28"/>
        </w:rPr>
        <w:t xml:space="preserve"> </w:t>
      </w:r>
      <w:r w:rsidRPr="004B1295">
        <w:rPr>
          <w:b/>
          <w:sz w:val="28"/>
          <w:szCs w:val="28"/>
        </w:rPr>
        <w:t>предпрофессионального экзамена 2020 г</w:t>
      </w:r>
      <w:r>
        <w:rPr>
          <w:b/>
          <w:sz w:val="28"/>
          <w:szCs w:val="28"/>
        </w:rPr>
        <w:t xml:space="preserve">. </w:t>
      </w:r>
    </w:p>
    <w:p w:rsidR="00F114EA" w:rsidRDefault="00F114EA" w:rsidP="00F114EA">
      <w:pPr>
        <w:pStyle w:val="7"/>
        <w:shd w:val="clear" w:color="auto" w:fill="auto"/>
        <w:tabs>
          <w:tab w:val="left" w:pos="938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</w:t>
      </w:r>
      <w:r w:rsidRPr="00F114EA">
        <w:rPr>
          <w:b/>
          <w:sz w:val="28"/>
          <w:szCs w:val="28"/>
        </w:rPr>
        <w:t>«Пищевая химия и биология»</w:t>
      </w:r>
    </w:p>
    <w:tbl>
      <w:tblPr>
        <w:tblStyle w:val="a4"/>
        <w:tblW w:w="9381" w:type="dxa"/>
        <w:tblLook w:val="04A0" w:firstRow="1" w:lastRow="0" w:firstColumn="1" w:lastColumn="0" w:noHBand="0" w:noVBand="1"/>
      </w:tblPr>
      <w:tblGrid>
        <w:gridCol w:w="988"/>
        <w:gridCol w:w="3685"/>
        <w:gridCol w:w="2336"/>
        <w:gridCol w:w="2372"/>
      </w:tblGrid>
      <w:tr w:rsidR="00F114EA" w:rsidRPr="005C14B7" w:rsidTr="00EC205E">
        <w:tc>
          <w:tcPr>
            <w:tcW w:w="988" w:type="dxa"/>
          </w:tcPr>
          <w:p w:rsidR="00F114EA" w:rsidRPr="005C14B7" w:rsidRDefault="00F114EA" w:rsidP="00EC205E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 w:rsidRPr="005C14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F114EA" w:rsidRPr="005C14B7" w:rsidRDefault="00F114EA" w:rsidP="00EC205E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 w:rsidRPr="005C14B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F114EA" w:rsidRPr="005C14B7" w:rsidRDefault="00F114EA" w:rsidP="00EC205E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 w:rsidRPr="005C14B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372" w:type="dxa"/>
          </w:tcPr>
          <w:p w:rsidR="00F114EA" w:rsidRPr="005C14B7" w:rsidRDefault="00F114EA" w:rsidP="00EC205E">
            <w:pPr>
              <w:pStyle w:val="7"/>
              <w:shd w:val="clear" w:color="auto" w:fill="auto"/>
              <w:tabs>
                <w:tab w:val="left" w:pos="938"/>
              </w:tabs>
              <w:spacing w:line="240" w:lineRule="auto"/>
              <w:rPr>
                <w:b/>
                <w:sz w:val="24"/>
                <w:szCs w:val="24"/>
              </w:rPr>
            </w:pPr>
            <w:r w:rsidRPr="005C14B7">
              <w:rPr>
                <w:b/>
                <w:sz w:val="24"/>
                <w:szCs w:val="24"/>
              </w:rPr>
              <w:t>Баллы за индивидуальные достижения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Александра Алексеевна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 w:rsidRPr="005C14B7">
              <w:rPr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Конончук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 Анастасия Георгиевна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Козинова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Бебенова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Илья Викторович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Могильная Ольга Михайловна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Арина Владимировна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Перекрест Ксения Александровна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Хаернасова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Полянина Лидия Олеговна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Георгий Андреевич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Анаит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Яна Павловна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Желтая Яна Васильевна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Кушнарева Валерия Романовна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Светлана Игоревна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Сиротенко Юлия Витальевна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Ариадна Андреевна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Ангелина Александровна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Чулкова Дарья Станиславовна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Ксения Михайловна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 Елена Сергеевна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Подкуйкина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Синицына Анастасия Ивановна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pStyle w:val="7"/>
              <w:shd w:val="clear" w:color="auto" w:fill="auto"/>
              <w:tabs>
                <w:tab w:val="left" w:pos="938"/>
              </w:tabs>
              <w:spacing w:line="360" w:lineRule="auto"/>
              <w:rPr>
                <w:b/>
                <w:sz w:val="24"/>
                <w:szCs w:val="24"/>
              </w:rPr>
            </w:pPr>
            <w:r w:rsidRPr="005C14B7">
              <w:rPr>
                <w:b/>
                <w:sz w:val="24"/>
                <w:szCs w:val="24"/>
              </w:rPr>
              <w:t>8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Шелест Екатерина Геннадьевна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 Снежана Александровна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Евгений Сергеевич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Никита Дмитриевич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Лишута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Данил Денисович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114" w:rsidRPr="005C14B7" w:rsidTr="005C14B7">
        <w:tc>
          <w:tcPr>
            <w:tcW w:w="988" w:type="dxa"/>
          </w:tcPr>
          <w:p w:rsidR="007F6114" w:rsidRPr="005C14B7" w:rsidRDefault="007F6114" w:rsidP="007F6114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938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6114" w:rsidRPr="005C14B7" w:rsidRDefault="007F6114" w:rsidP="005C14B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Латка-</w:t>
            </w: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Аргандонья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Патриссия</w:t>
            </w:r>
            <w:proofErr w:type="spellEnd"/>
            <w:r w:rsidRPr="005C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336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:rsidR="007F6114" w:rsidRPr="005C14B7" w:rsidRDefault="007F6114" w:rsidP="007F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05BF3" w:rsidRPr="00CE22F6" w:rsidRDefault="00C05BF3" w:rsidP="0043705D">
      <w:pPr>
        <w:pStyle w:val="7"/>
        <w:shd w:val="clear" w:color="auto" w:fill="auto"/>
        <w:tabs>
          <w:tab w:val="left" w:pos="938"/>
        </w:tabs>
        <w:spacing w:line="360" w:lineRule="auto"/>
        <w:rPr>
          <w:b/>
          <w:sz w:val="28"/>
          <w:szCs w:val="28"/>
        </w:rPr>
      </w:pPr>
    </w:p>
    <w:sectPr w:rsidR="00C05BF3" w:rsidRPr="00CE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6CA"/>
    <w:multiLevelType w:val="multilevel"/>
    <w:tmpl w:val="24F2D7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C4432"/>
    <w:multiLevelType w:val="multilevel"/>
    <w:tmpl w:val="CB0C2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114B68"/>
    <w:multiLevelType w:val="hybridMultilevel"/>
    <w:tmpl w:val="707E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1248"/>
    <w:multiLevelType w:val="multilevel"/>
    <w:tmpl w:val="017E88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566FE7"/>
    <w:multiLevelType w:val="hybridMultilevel"/>
    <w:tmpl w:val="707E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3E"/>
    <w:rsid w:val="000A77E3"/>
    <w:rsid w:val="001F000E"/>
    <w:rsid w:val="00296766"/>
    <w:rsid w:val="002C2E96"/>
    <w:rsid w:val="00303A09"/>
    <w:rsid w:val="003702A5"/>
    <w:rsid w:val="0043705D"/>
    <w:rsid w:val="00466024"/>
    <w:rsid w:val="004A5B68"/>
    <w:rsid w:val="004B1295"/>
    <w:rsid w:val="004C7E2A"/>
    <w:rsid w:val="004E2715"/>
    <w:rsid w:val="00552DFA"/>
    <w:rsid w:val="005A7AB4"/>
    <w:rsid w:val="005C14B7"/>
    <w:rsid w:val="00602859"/>
    <w:rsid w:val="006625AF"/>
    <w:rsid w:val="00744810"/>
    <w:rsid w:val="00762F8D"/>
    <w:rsid w:val="0079303E"/>
    <w:rsid w:val="007F6114"/>
    <w:rsid w:val="007F6D3E"/>
    <w:rsid w:val="0084565A"/>
    <w:rsid w:val="00856692"/>
    <w:rsid w:val="008B7B88"/>
    <w:rsid w:val="009576E7"/>
    <w:rsid w:val="00992447"/>
    <w:rsid w:val="009E5572"/>
    <w:rsid w:val="009E5593"/>
    <w:rsid w:val="00A33227"/>
    <w:rsid w:val="00A33930"/>
    <w:rsid w:val="00A9712A"/>
    <w:rsid w:val="00AA6985"/>
    <w:rsid w:val="00AB47C0"/>
    <w:rsid w:val="00AD60F9"/>
    <w:rsid w:val="00AE61A6"/>
    <w:rsid w:val="00B14CFB"/>
    <w:rsid w:val="00B73D4D"/>
    <w:rsid w:val="00C00AD9"/>
    <w:rsid w:val="00C05BF3"/>
    <w:rsid w:val="00C30E5D"/>
    <w:rsid w:val="00C91198"/>
    <w:rsid w:val="00CC741D"/>
    <w:rsid w:val="00CD40BA"/>
    <w:rsid w:val="00CE22F6"/>
    <w:rsid w:val="00D01F0E"/>
    <w:rsid w:val="00E30F0F"/>
    <w:rsid w:val="00E601C1"/>
    <w:rsid w:val="00EA7FBD"/>
    <w:rsid w:val="00F114EA"/>
    <w:rsid w:val="00FA0656"/>
    <w:rsid w:val="00FA1761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663A-7E93-47E5-A427-7C94C995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F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7"/>
    <w:rsid w:val="0029676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96766"/>
    <w:pPr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table" w:styleId="a4">
    <w:name w:val="Table Grid"/>
    <w:basedOn w:val="a1"/>
    <w:uiPriority w:val="39"/>
    <w:rsid w:val="004C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3,Интервал 0 pt4"/>
    <w:rsid w:val="00B73D4D"/>
    <w:rPr>
      <w:rFonts w:ascii="Times New Roman" w:hAnsi="Times New Roman" w:cs="Times New Roman"/>
      <w:spacing w:val="5"/>
      <w:sz w:val="21"/>
      <w:szCs w:val="21"/>
      <w:u w:val="none"/>
      <w:lang w:bidi="ar-SA"/>
    </w:rPr>
  </w:style>
  <w:style w:type="character" w:customStyle="1" w:styleId="102">
    <w:name w:val="Основной текст + 102"/>
    <w:aliases w:val="5 pt2,Курсив1,Интервал 0 pt3"/>
    <w:rsid w:val="00B73D4D"/>
    <w:rPr>
      <w:rFonts w:ascii="Times New Roman" w:hAnsi="Times New Roman" w:cs="Times New Roman"/>
      <w:i/>
      <w:iCs/>
      <w:spacing w:val="2"/>
      <w:sz w:val="21"/>
      <w:szCs w:val="21"/>
      <w:u w:val="none"/>
      <w:lang w:bidi="ar-SA"/>
    </w:rPr>
  </w:style>
  <w:style w:type="character" w:customStyle="1" w:styleId="4">
    <w:name w:val="Основной текст4"/>
    <w:basedOn w:val="Bodytext"/>
    <w:rsid w:val="00CD4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5</cp:revision>
  <dcterms:created xsi:type="dcterms:W3CDTF">2020-06-01T12:31:00Z</dcterms:created>
  <dcterms:modified xsi:type="dcterms:W3CDTF">2020-06-01T15:04:00Z</dcterms:modified>
</cp:coreProperties>
</file>